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様式第５号（第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下田市家庭用ポータブル発電機等購入費補助金</w:t>
      </w:r>
      <w:r>
        <w:rPr>
          <w:rFonts w:hint="eastAsia" w:ascii="ＭＳ 明朝" w:hAnsi="ＭＳ 明朝" w:eastAsia="ＭＳ 明朝"/>
          <w:kern w:val="0"/>
          <w:sz w:val="22"/>
        </w:rPr>
        <w:t>実績報告書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autoSpaceDE w:val="0"/>
        <w:autoSpaceDN w:val="0"/>
        <w:ind w:left="240" w:hanging="240" w:hanging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　</w:t>
      </w:r>
    </w:p>
    <w:p>
      <w:pPr>
        <w:pStyle w:val="0"/>
        <w:autoSpaceDE w:val="0"/>
        <w:autoSpaceDN w:val="0"/>
        <w:ind w:left="240" w:hanging="240" w:hangingChars="1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40" w:hanging="240" w:hanging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下田市長　　様</w:t>
      </w:r>
    </w:p>
    <w:p>
      <w:pPr>
        <w:pStyle w:val="0"/>
        <w:autoSpaceDE w:val="0"/>
        <w:autoSpaceDN w:val="0"/>
        <w:ind w:left="240" w:hanging="240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4320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住所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氏名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電話番号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年　　月　　日付け第</w:t>
      </w:r>
      <w:r>
        <w:rPr>
          <w:rFonts w:hint="eastAsia" w:ascii="ＭＳ 明朝" w:hAnsi="ＭＳ 明朝" w:eastAsia="ＭＳ 明朝"/>
          <w:sz w:val="22"/>
        </w:rPr>
        <w:t>　　号</w:t>
      </w:r>
      <w:r>
        <w:rPr>
          <w:rFonts w:hint="eastAsia" w:ascii="ＭＳ 明朝" w:hAnsi="ＭＳ 明朝" w:eastAsia="ＭＳ 明朝"/>
          <w:kern w:val="0"/>
          <w:sz w:val="22"/>
        </w:rPr>
        <w:t>で補助金の交付決定を受けた下田市</w:t>
      </w:r>
      <w:r>
        <w:rPr>
          <w:rFonts w:hint="eastAsia" w:ascii="ＭＳ 明朝" w:hAnsi="ＭＳ 明朝" w:eastAsia="ＭＳ 明朝"/>
          <w:sz w:val="22"/>
        </w:rPr>
        <w:t>家庭用ポータブル発電機等購入費補助金</w:t>
      </w:r>
      <w:r>
        <w:rPr>
          <w:rFonts w:hint="eastAsia" w:ascii="ＭＳ 明朝" w:hAnsi="ＭＳ 明朝" w:eastAsia="ＭＳ 明朝"/>
          <w:kern w:val="0"/>
          <w:sz w:val="22"/>
        </w:rPr>
        <w:t>について、下記のとおり事業が完了したので、下田市</w:t>
      </w:r>
      <w:r>
        <w:rPr>
          <w:rFonts w:hint="eastAsia" w:ascii="ＭＳ 明朝" w:hAnsi="ＭＳ 明朝" w:eastAsia="ＭＳ 明朝"/>
          <w:sz w:val="22"/>
        </w:rPr>
        <w:t>家庭用ポータブル発電機等購入費補助金交付要綱第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条の規定により</w:t>
      </w:r>
      <w:r>
        <w:rPr>
          <w:rFonts w:hint="eastAsia" w:ascii="ＭＳ 明朝" w:hAnsi="ＭＳ 明朝" w:eastAsia="ＭＳ 明朝"/>
          <w:kern w:val="0"/>
          <w:sz w:val="22"/>
        </w:rPr>
        <w:t>、関係書類を添えて報告します。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事業完了年月日　　　　年　　月　　日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交付決定額　　　　　　　　　　　　円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添付書類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１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補助対象者宛の領収書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２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 w:eastAsia="ＭＳ 明朝"/>
          <w:color w:val="auto"/>
          <w:sz w:val="22"/>
        </w:rPr>
        <w:t>　購入した発電機等の品名、型番及びメーカー名が分かるもの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３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納品が確認できる写真等</w:t>
      </w:r>
      <w:r>
        <w:rPr>
          <w:rFonts w:hint="eastAsia" w:ascii="ＭＳ 明朝" w:hAnsi="ＭＳ 明朝" w:eastAsia="ＭＳ 明朝"/>
          <w:color w:val="auto"/>
          <w:sz w:val="22"/>
        </w:rPr>
        <w:t>（</w:t>
      </w:r>
      <w:r>
        <w:rPr>
          <w:rFonts w:hint="default" w:ascii="ＭＳ 明朝" w:hAnsi="ＭＳ 明朝" w:eastAsia="ＭＳ 明朝"/>
          <w:color w:val="auto"/>
          <w:sz w:val="22"/>
        </w:rPr>
        <w:t>購入者と発電機等が写っている写真</w:t>
      </w:r>
      <w:r>
        <w:rPr>
          <w:rFonts w:hint="eastAsia" w:ascii="ＭＳ 明朝" w:hAnsi="ＭＳ 明朝" w:eastAsia="ＭＳ 明朝"/>
          <w:color w:val="auto"/>
          <w:sz w:val="22"/>
        </w:rPr>
        <w:t>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４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 w:eastAsia="ＭＳ 明朝"/>
          <w:color w:val="auto"/>
          <w:sz w:val="22"/>
        </w:rPr>
        <w:t>　前３号に掲げるもののほか、市</w:t>
      </w:r>
      <w:r>
        <w:rPr>
          <w:rFonts w:hint="default" w:ascii="ＭＳ 明朝" w:hAnsi="ＭＳ 明朝" w:eastAsia="ＭＳ 明朝"/>
          <w:color w:val="auto"/>
          <w:sz w:val="22"/>
        </w:rPr>
        <w:t>長が必要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2"/>
        </w:rPr>
        <w:t>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286</Characters>
  <Application>JUST Note</Application>
  <Lines>29</Lines>
  <Paragraphs>16</Paragraphs>
  <CharactersWithSpaces>402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kouichi_suzuki</cp:lastModifiedBy>
  <dcterms:created xsi:type="dcterms:W3CDTF">2023-03-09T01:03:00Z</dcterms:created>
  <dcterms:modified xsi:type="dcterms:W3CDTF">2023-03-16T10:01:14Z</dcterms:modified>
  <cp:revision>3</cp:revision>
</cp:coreProperties>
</file>